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Inspraak</w:t>
      </w:r>
    </w:p>
    <w:p w:rsidR="00000000" w:rsidDel="00000000" w:rsidP="00000000" w:rsidRDefault="00000000" w:rsidRPr="00000000" w14:paraId="00000002">
      <w:pPr>
        <w:pageBreakBefore w:val="0"/>
        <w:numPr>
          <w:ilvl w:val="0"/>
          <w:numId w:val="2"/>
        </w:numPr>
        <w:ind w:left="720" w:hanging="360"/>
        <w:rPr>
          <w:u w:val="none"/>
        </w:rPr>
      </w:pPr>
      <w:r w:rsidDel="00000000" w:rsidR="00000000" w:rsidRPr="00000000">
        <w:rPr>
          <w:rtl w:val="0"/>
        </w:rPr>
        <w:t xml:space="preserve">Femke en Babette hebben gewisseld van taakgroep, dus Babette zit nu in Inspraak!</w:t>
      </w:r>
    </w:p>
    <w:p w:rsidR="00000000" w:rsidDel="00000000" w:rsidP="00000000" w:rsidRDefault="00000000" w:rsidRPr="00000000" w14:paraId="00000003">
      <w:pPr>
        <w:pageBreakBefore w:val="0"/>
        <w:numPr>
          <w:ilvl w:val="0"/>
          <w:numId w:val="2"/>
        </w:numPr>
        <w:ind w:left="720" w:hanging="360"/>
        <w:rPr>
          <w:u w:val="none"/>
        </w:rPr>
      </w:pPr>
      <w:r w:rsidDel="00000000" w:rsidR="00000000" w:rsidRPr="00000000">
        <w:rPr>
          <w:rtl w:val="0"/>
        </w:rPr>
        <w:t xml:space="preserve">Er is volgende week een dossierhoudersoverleg over sterke medezeggenschap, waar Muriel of Babette heen gaat. We zijn ook bezig met een oordeel/besluitvormend stuk daarover.</w:t>
      </w:r>
    </w:p>
    <w:p w:rsidR="00000000" w:rsidDel="00000000" w:rsidP="00000000" w:rsidRDefault="00000000" w:rsidRPr="00000000" w14:paraId="00000004">
      <w:pPr>
        <w:pageBreakBefore w:val="0"/>
        <w:numPr>
          <w:ilvl w:val="0"/>
          <w:numId w:val="2"/>
        </w:numPr>
        <w:ind w:left="720" w:hanging="360"/>
        <w:rPr>
          <w:u w:val="none"/>
        </w:rPr>
      </w:pPr>
      <w:r w:rsidDel="00000000" w:rsidR="00000000" w:rsidRPr="00000000">
        <w:rPr>
          <w:rtl w:val="0"/>
        </w:rPr>
        <w:t xml:space="preserve">De deadline voor het standpunt over decaanbenoemingen wordt achterhaald.</w:t>
      </w:r>
    </w:p>
    <w:p w:rsidR="00000000" w:rsidDel="00000000" w:rsidP="00000000" w:rsidRDefault="00000000" w:rsidRPr="00000000" w14:paraId="00000005">
      <w:pPr>
        <w:pageBreakBefore w:val="0"/>
        <w:numPr>
          <w:ilvl w:val="0"/>
          <w:numId w:val="2"/>
        </w:numPr>
        <w:ind w:left="720" w:hanging="360"/>
        <w:rPr>
          <w:u w:val="none"/>
        </w:rPr>
      </w:pPr>
      <w:r w:rsidDel="00000000" w:rsidR="00000000" w:rsidRPr="00000000">
        <w:rPr>
          <w:rtl w:val="0"/>
        </w:rPr>
        <w:t xml:space="preserve">We willen </w:t>
      </w:r>
      <w:r w:rsidDel="00000000" w:rsidR="00000000" w:rsidRPr="00000000">
        <w:rPr>
          <w:i w:val="1"/>
          <w:rtl w:val="0"/>
        </w:rPr>
        <w:t xml:space="preserve">students4students</w:t>
      </w:r>
      <w:r w:rsidDel="00000000" w:rsidR="00000000" w:rsidRPr="00000000">
        <w:rPr>
          <w:rtl w:val="0"/>
        </w:rPr>
        <w:t xml:space="preserve"> promoten onder studenten, zodat studenten geld kunnen krijgen voor het uitvoeren van hun diversiteitsideeen. Ideeen die veel betrekking hebben op facultair/centraal beleid van de UvA, kunnen we oppakken en samenvoegen tot een groot project waar de UvA geld voor krijgt van </w:t>
      </w:r>
      <w:r w:rsidDel="00000000" w:rsidR="00000000" w:rsidRPr="00000000">
        <w:rPr>
          <w:i w:val="1"/>
          <w:rtl w:val="0"/>
        </w:rPr>
        <w:t xml:space="preserve">ECHO</w:t>
      </w: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SOFacIT</w:t>
      </w:r>
    </w:p>
    <w:p w:rsidR="00000000" w:rsidDel="00000000" w:rsidP="00000000" w:rsidRDefault="00000000" w:rsidRPr="00000000" w14:paraId="00000008">
      <w:pPr>
        <w:pageBreakBefore w:val="0"/>
        <w:numPr>
          <w:ilvl w:val="0"/>
          <w:numId w:val="5"/>
        </w:numPr>
        <w:ind w:left="720" w:hanging="360"/>
        <w:rPr>
          <w:u w:val="none"/>
        </w:rPr>
      </w:pPr>
      <w:r w:rsidDel="00000000" w:rsidR="00000000" w:rsidRPr="00000000">
        <w:rPr>
          <w:rtl w:val="0"/>
        </w:rPr>
        <w:t xml:space="preserve">DO digitalisering: Hopelijk komt er een communicatieplan voor studenten voor Canvas, net zoals die er is voor docenten. We krijgen een contactpersoon over Turnitin voor de klachten die wij hebben gehad. Ook wordt daar een groot onderzoek voor uitgezet i.v.m. de licenties. Standaardlaptops was niet relevant voor andere faculteiten. </w:t>
      </w:r>
    </w:p>
    <w:p w:rsidR="00000000" w:rsidDel="00000000" w:rsidP="00000000" w:rsidRDefault="00000000" w:rsidRPr="00000000" w14:paraId="00000009">
      <w:pPr>
        <w:pageBreakBefore w:val="0"/>
        <w:numPr>
          <w:ilvl w:val="0"/>
          <w:numId w:val="5"/>
        </w:numPr>
        <w:ind w:left="720" w:hanging="360"/>
        <w:rPr>
          <w:u w:val="none"/>
        </w:rPr>
      </w:pPr>
      <w:r w:rsidDel="00000000" w:rsidR="00000000" w:rsidRPr="00000000">
        <w:rPr>
          <w:rtl w:val="0"/>
        </w:rPr>
        <w:t xml:space="preserve">Er komt een oordeel/besluitvormend stuk voor koffiebekers.</w:t>
      </w:r>
    </w:p>
    <w:p w:rsidR="00000000" w:rsidDel="00000000" w:rsidP="00000000" w:rsidRDefault="00000000" w:rsidRPr="00000000" w14:paraId="0000000A">
      <w:pPr>
        <w:pageBreakBefore w:val="0"/>
        <w:numPr>
          <w:ilvl w:val="0"/>
          <w:numId w:val="5"/>
        </w:numPr>
        <w:ind w:left="720" w:hanging="360"/>
        <w:rPr>
          <w:u w:val="none"/>
        </w:rPr>
      </w:pPr>
      <w:r w:rsidDel="00000000" w:rsidR="00000000" w:rsidRPr="00000000">
        <w:rPr>
          <w:rtl w:val="0"/>
        </w:rPr>
        <w:t xml:space="preserve">In de volgende achtwekenplanning komt er een BOB-cyclus over een advies voor centrale visie voor duurzaamheid.</w:t>
      </w:r>
    </w:p>
    <w:p w:rsidR="00000000" w:rsidDel="00000000" w:rsidP="00000000" w:rsidRDefault="00000000" w:rsidRPr="00000000" w14:paraId="0000000B">
      <w:pPr>
        <w:pageBreakBefore w:val="0"/>
        <w:numPr>
          <w:ilvl w:val="0"/>
          <w:numId w:val="5"/>
        </w:numPr>
        <w:ind w:left="720" w:hanging="360"/>
        <w:rPr>
          <w:u w:val="none"/>
        </w:rPr>
      </w:pPr>
      <w:r w:rsidDel="00000000" w:rsidR="00000000" w:rsidRPr="00000000">
        <w:rPr>
          <w:rtl w:val="0"/>
        </w:rPr>
        <w:t xml:space="preserve">Babette en Willemien zijn eerste en tweede spreker op het BO voor standaardlaptops. Daar wordt een vergaderstuk voor geschreven.</w:t>
      </w:r>
    </w:p>
    <w:p w:rsidR="00000000" w:rsidDel="00000000" w:rsidP="00000000" w:rsidRDefault="00000000" w:rsidRPr="00000000" w14:paraId="0000000C">
      <w:pPr>
        <w:pageBreakBefore w:val="0"/>
        <w:numPr>
          <w:ilvl w:val="0"/>
          <w:numId w:val="5"/>
        </w:numPr>
        <w:ind w:left="720" w:hanging="360"/>
        <w:rPr>
          <w:u w:val="none"/>
        </w:rPr>
      </w:pPr>
      <w:r w:rsidDel="00000000" w:rsidR="00000000" w:rsidRPr="00000000">
        <w:rPr>
          <w:rtl w:val="0"/>
        </w:rPr>
        <w:t xml:space="preserve">Volgende week is er weer een overleg over faciliteiten en IT met Kick, Boy en anderen. </w:t>
      </w:r>
      <w:hyperlink r:id="rId6">
        <w:r w:rsidDel="00000000" w:rsidR="00000000" w:rsidRPr="00000000">
          <w:rPr>
            <w:color w:val="1155cc"/>
            <w:u w:val="single"/>
            <w:rtl w:val="0"/>
          </w:rPr>
          <w:t xml:space="preserve">Hier</w:t>
        </w:r>
      </w:hyperlink>
      <w:r w:rsidDel="00000000" w:rsidR="00000000" w:rsidRPr="00000000">
        <w:rPr>
          <w:rtl w:val="0"/>
        </w:rPr>
        <w:t xml:space="preserve"> de agenda.</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PR</w:t>
      </w:r>
    </w:p>
    <w:p w:rsidR="00000000" w:rsidDel="00000000" w:rsidP="00000000" w:rsidRDefault="00000000" w:rsidRPr="00000000" w14:paraId="0000000F">
      <w:pPr>
        <w:pageBreakBefore w:val="0"/>
        <w:numPr>
          <w:ilvl w:val="0"/>
          <w:numId w:val="7"/>
        </w:numPr>
        <w:ind w:left="720" w:hanging="360"/>
        <w:rPr>
          <w:u w:val="none"/>
        </w:rPr>
      </w:pPr>
      <w:r w:rsidDel="00000000" w:rsidR="00000000" w:rsidRPr="00000000">
        <w:rPr>
          <w:rtl w:val="0"/>
        </w:rPr>
        <w:t xml:space="preserve">Er was geen vergadering deze week.</w:t>
      </w:r>
    </w:p>
    <w:p w:rsidR="00000000" w:rsidDel="00000000" w:rsidP="00000000" w:rsidRDefault="00000000" w:rsidRPr="00000000" w14:paraId="00000010">
      <w:pPr>
        <w:pageBreakBefore w:val="0"/>
        <w:numPr>
          <w:ilvl w:val="0"/>
          <w:numId w:val="7"/>
        </w:numPr>
        <w:ind w:left="720" w:hanging="360"/>
        <w:rPr>
          <w:u w:val="none"/>
        </w:rPr>
      </w:pPr>
      <w:r w:rsidDel="00000000" w:rsidR="00000000" w:rsidRPr="00000000">
        <w:rPr>
          <w:rtl w:val="0"/>
        </w:rPr>
        <w:t xml:space="preserve">De nieuwjaarsenquete is meer dan 190 keer digitaal ingevuld en ook vaak op papier, deze zal nog vaker geprint worden.</w:t>
      </w:r>
    </w:p>
    <w:p w:rsidR="00000000" w:rsidDel="00000000" w:rsidP="00000000" w:rsidRDefault="00000000" w:rsidRPr="00000000" w14:paraId="00000011">
      <w:pPr>
        <w:pageBreakBefore w:val="0"/>
        <w:numPr>
          <w:ilvl w:val="0"/>
          <w:numId w:val="7"/>
        </w:numPr>
        <w:ind w:left="720" w:hanging="360"/>
        <w:rPr/>
      </w:pPr>
      <w:r w:rsidDel="00000000" w:rsidR="00000000" w:rsidRPr="00000000">
        <w:rPr>
          <w:rtl w:val="0"/>
        </w:rPr>
        <w:t xml:space="preserve">Femke en Babette hebben gewisseld van taakgroep, dus Femke zit nu in PR!</w:t>
      </w:r>
    </w:p>
    <w:p w:rsidR="00000000" w:rsidDel="00000000" w:rsidP="00000000" w:rsidRDefault="00000000" w:rsidRPr="00000000" w14:paraId="00000012">
      <w:pPr>
        <w:pageBreakBefore w:val="0"/>
        <w:numPr>
          <w:ilvl w:val="0"/>
          <w:numId w:val="7"/>
        </w:numPr>
        <w:ind w:left="720" w:hanging="360"/>
        <w:rPr>
          <w:u w:val="none"/>
        </w:rPr>
      </w:pPr>
      <w:r w:rsidDel="00000000" w:rsidR="00000000" w:rsidRPr="00000000">
        <w:rPr>
          <w:rtl w:val="0"/>
        </w:rPr>
        <w:t xml:space="preserve">Het FB-event en posters voor de praat-met-de-raad borrel (5 febr) komen er weer aan, dus promoot het vooral aan iedereen.</w:t>
      </w:r>
    </w:p>
    <w:p w:rsidR="00000000" w:rsidDel="00000000" w:rsidP="00000000" w:rsidRDefault="00000000" w:rsidRPr="00000000" w14:paraId="00000013">
      <w:pPr>
        <w:pageBreakBefore w:val="0"/>
        <w:numPr>
          <w:ilvl w:val="0"/>
          <w:numId w:val="7"/>
        </w:numPr>
        <w:ind w:left="720" w:hanging="360"/>
        <w:rPr>
          <w:u w:val="none"/>
        </w:rPr>
      </w:pPr>
      <w:r w:rsidDel="00000000" w:rsidR="00000000" w:rsidRPr="00000000">
        <w:rPr>
          <w:rtl w:val="0"/>
        </w:rPr>
        <w:t xml:space="preserve">Er wordt een poster gemaakt voor langere openingstijden van SP in weekenden voor tentamenweken.</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OO</w:t>
      </w:r>
    </w:p>
    <w:p w:rsidR="00000000" w:rsidDel="00000000" w:rsidP="00000000" w:rsidRDefault="00000000" w:rsidRPr="00000000" w14:paraId="00000016">
      <w:pPr>
        <w:pageBreakBefore w:val="0"/>
        <w:numPr>
          <w:ilvl w:val="0"/>
          <w:numId w:val="4"/>
        </w:numPr>
        <w:ind w:left="720" w:hanging="360"/>
        <w:rPr>
          <w:u w:val="none"/>
        </w:rPr>
      </w:pPr>
      <w:r w:rsidDel="00000000" w:rsidR="00000000" w:rsidRPr="00000000">
        <w:rPr>
          <w:rtl w:val="0"/>
        </w:rPr>
        <w:t xml:space="preserve">Volgende week ILO-klankbordgroep</w:t>
      </w:r>
    </w:p>
    <w:p w:rsidR="00000000" w:rsidDel="00000000" w:rsidP="00000000" w:rsidRDefault="00000000" w:rsidRPr="00000000" w14:paraId="00000017">
      <w:pPr>
        <w:pageBreakBefore w:val="0"/>
        <w:numPr>
          <w:ilvl w:val="1"/>
          <w:numId w:val="4"/>
        </w:numPr>
        <w:ind w:left="1440" w:hanging="360"/>
        <w:rPr>
          <w:u w:val="none"/>
        </w:rPr>
      </w:pPr>
      <w:r w:rsidDel="00000000" w:rsidR="00000000" w:rsidRPr="00000000">
        <w:rPr>
          <w:rtl w:val="0"/>
        </w:rPr>
        <w:t xml:space="preserve">Tijn heeft gesproken met Geertje en kon zich wel vinden in onze besluiten.</w:t>
      </w:r>
    </w:p>
    <w:p w:rsidR="00000000" w:rsidDel="00000000" w:rsidP="00000000" w:rsidRDefault="00000000" w:rsidRPr="00000000" w14:paraId="00000018">
      <w:pPr>
        <w:pageBreakBefore w:val="0"/>
        <w:numPr>
          <w:ilvl w:val="1"/>
          <w:numId w:val="4"/>
        </w:numPr>
        <w:ind w:left="1440" w:hanging="360"/>
        <w:rPr>
          <w:u w:val="none"/>
        </w:rPr>
      </w:pPr>
      <w:r w:rsidDel="00000000" w:rsidR="00000000" w:rsidRPr="00000000">
        <w:rPr>
          <w:rtl w:val="0"/>
        </w:rPr>
        <w:t xml:space="preserve">Zo gaat zij nu waarschijnlijk nu de klankbordgroep voorzitten</w:t>
      </w:r>
    </w:p>
    <w:p w:rsidR="00000000" w:rsidDel="00000000" w:rsidP="00000000" w:rsidRDefault="00000000" w:rsidRPr="00000000" w14:paraId="00000019">
      <w:pPr>
        <w:pageBreakBefore w:val="0"/>
        <w:numPr>
          <w:ilvl w:val="0"/>
          <w:numId w:val="4"/>
        </w:numPr>
        <w:ind w:left="720" w:hanging="360"/>
        <w:rPr>
          <w:u w:val="none"/>
        </w:rPr>
      </w:pPr>
      <w:r w:rsidDel="00000000" w:rsidR="00000000" w:rsidRPr="00000000">
        <w:rPr>
          <w:rtl w:val="0"/>
        </w:rPr>
        <w:t xml:space="preserve">Nog 3 OC-meetings moeten gepland worden (fissa!)</w:t>
      </w:r>
    </w:p>
    <w:p w:rsidR="00000000" w:rsidDel="00000000" w:rsidP="00000000" w:rsidRDefault="00000000" w:rsidRPr="00000000" w14:paraId="0000001A">
      <w:pPr>
        <w:pageBreakBefore w:val="0"/>
        <w:numPr>
          <w:ilvl w:val="0"/>
          <w:numId w:val="4"/>
        </w:numPr>
        <w:ind w:left="720" w:hanging="360"/>
        <w:rPr>
          <w:u w:val="none"/>
        </w:rPr>
      </w:pPr>
      <w:r w:rsidDel="00000000" w:rsidR="00000000" w:rsidRPr="00000000">
        <w:rPr>
          <w:rtl w:val="0"/>
        </w:rPr>
        <w:t xml:space="preserve">Bij volgend FOC gaan we het hebben over de OC-weken en academische vaardigheden/loopbaanorientatie</w:t>
      </w:r>
    </w:p>
    <w:p w:rsidR="00000000" w:rsidDel="00000000" w:rsidP="00000000" w:rsidRDefault="00000000" w:rsidRPr="00000000" w14:paraId="0000001B">
      <w:pPr>
        <w:pageBreakBefore w:val="0"/>
        <w:numPr>
          <w:ilvl w:val="0"/>
          <w:numId w:val="4"/>
        </w:numPr>
        <w:ind w:left="720" w:hanging="360"/>
        <w:rPr>
          <w:u w:val="none"/>
        </w:rPr>
      </w:pPr>
      <w:r w:rsidDel="00000000" w:rsidR="00000000" w:rsidRPr="00000000">
        <w:rPr>
          <w:rtl w:val="0"/>
        </w:rPr>
        <w:t xml:space="preserve">Volgende week voorbespreken Engelstaligheid</w:t>
      </w:r>
    </w:p>
    <w:p w:rsidR="00000000" w:rsidDel="00000000" w:rsidP="00000000" w:rsidRDefault="00000000" w:rsidRPr="00000000" w14:paraId="0000001C">
      <w:pPr>
        <w:pageBreakBefore w:val="0"/>
        <w:numPr>
          <w:ilvl w:val="1"/>
          <w:numId w:val="4"/>
        </w:numPr>
        <w:ind w:left="1440" w:hanging="360"/>
        <w:rPr>
          <w:u w:val="none"/>
        </w:rPr>
      </w:pPr>
      <w:r w:rsidDel="00000000" w:rsidR="00000000" w:rsidRPr="00000000">
        <w:rPr>
          <w:rtl w:val="0"/>
        </w:rPr>
        <w:t xml:space="preserve">Na het werkbezoek gaan we nog minstens één meeting plannen om conclusies te trekken</w:t>
      </w:r>
    </w:p>
    <w:p w:rsidR="00000000" w:rsidDel="00000000" w:rsidP="00000000" w:rsidRDefault="00000000" w:rsidRPr="00000000" w14:paraId="0000001D">
      <w:pPr>
        <w:pageBreakBefore w:val="0"/>
        <w:numPr>
          <w:ilvl w:val="0"/>
          <w:numId w:val="4"/>
        </w:numPr>
        <w:ind w:left="720" w:hanging="360"/>
        <w:rPr>
          <w:u w:val="none"/>
        </w:rPr>
      </w:pPr>
      <w:r w:rsidDel="00000000" w:rsidR="00000000" w:rsidRPr="00000000">
        <w:rPr>
          <w:rtl w:val="0"/>
        </w:rPr>
        <w:t xml:space="preserve">We gaan met de OR praten over onderwijshoogleraren</w:t>
      </w:r>
    </w:p>
    <w:p w:rsidR="00000000" w:rsidDel="00000000" w:rsidP="00000000" w:rsidRDefault="00000000" w:rsidRPr="00000000" w14:paraId="0000001E">
      <w:pPr>
        <w:pageBreakBefore w:val="0"/>
        <w:numPr>
          <w:ilvl w:val="0"/>
          <w:numId w:val="4"/>
        </w:numPr>
        <w:ind w:left="720" w:hanging="360"/>
        <w:rPr>
          <w:u w:val="none"/>
        </w:rPr>
      </w:pPr>
      <w:r w:rsidDel="00000000" w:rsidR="00000000" w:rsidRPr="00000000">
        <w:rPr>
          <w:rtl w:val="0"/>
        </w:rPr>
        <w:t xml:space="preserve">Aankomende week bespreken we het advies van de ILO</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VoorCurry</w:t>
      </w:r>
    </w:p>
    <w:p w:rsidR="00000000" w:rsidDel="00000000" w:rsidP="00000000" w:rsidRDefault="00000000" w:rsidRPr="00000000" w14:paraId="00000021">
      <w:pPr>
        <w:pageBreakBefore w:val="0"/>
        <w:numPr>
          <w:ilvl w:val="0"/>
          <w:numId w:val="3"/>
        </w:numPr>
        <w:ind w:left="720" w:hanging="360"/>
        <w:rPr>
          <w:u w:val="none"/>
        </w:rPr>
      </w:pPr>
      <w:r w:rsidDel="00000000" w:rsidR="00000000" w:rsidRPr="00000000">
        <w:rPr>
          <w:rtl w:val="0"/>
        </w:rPr>
        <w:t xml:space="preserve">Bezig met onderzoek doen naar het honoursplan, we willen de besluitvorming over het honoursprogramma zelf afwachten voordat we met mensen gaan praten</w:t>
      </w:r>
    </w:p>
    <w:p w:rsidR="00000000" w:rsidDel="00000000" w:rsidP="00000000" w:rsidRDefault="00000000" w:rsidRPr="00000000" w14:paraId="00000022">
      <w:pPr>
        <w:pageBreakBefore w:val="0"/>
        <w:numPr>
          <w:ilvl w:val="1"/>
          <w:numId w:val="3"/>
        </w:numPr>
        <w:ind w:left="1440" w:hanging="360"/>
        <w:rPr>
          <w:u w:val="none"/>
        </w:rPr>
      </w:pPr>
      <w:r w:rsidDel="00000000" w:rsidR="00000000" w:rsidRPr="00000000">
        <w:rPr>
          <w:rtl w:val="0"/>
        </w:rPr>
        <w:t xml:space="preserve">Annelene en ik gaan andere universiteiten checken</w:t>
      </w:r>
    </w:p>
    <w:p w:rsidR="00000000" w:rsidDel="00000000" w:rsidP="00000000" w:rsidRDefault="00000000" w:rsidRPr="00000000" w14:paraId="00000023">
      <w:pPr>
        <w:pageBreakBefore w:val="0"/>
        <w:numPr>
          <w:ilvl w:val="1"/>
          <w:numId w:val="3"/>
        </w:numPr>
        <w:ind w:left="1440" w:hanging="360"/>
        <w:rPr>
          <w:u w:val="none"/>
        </w:rPr>
      </w:pPr>
      <w:r w:rsidDel="00000000" w:rsidR="00000000" w:rsidRPr="00000000">
        <w:rPr>
          <w:rtl w:val="0"/>
        </w:rPr>
        <w:t xml:space="preserve">We gaan verder praten met Jessica, Lucy, Jasper, en de OC van BG</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tl w:val="0"/>
        </w:rPr>
        <w:t xml:space="preserve">Gepraat met Timo van het ESC over de AZ-lijst, we gaan misschien kijken of een app een goed idee is</w:t>
      </w:r>
    </w:p>
    <w:p w:rsidR="00000000" w:rsidDel="00000000" w:rsidP="00000000" w:rsidRDefault="00000000" w:rsidRPr="00000000" w14:paraId="00000025">
      <w:pPr>
        <w:pageBreakBefore w:val="0"/>
        <w:numPr>
          <w:ilvl w:val="0"/>
          <w:numId w:val="3"/>
        </w:numPr>
        <w:ind w:left="720" w:hanging="360"/>
        <w:rPr>
          <w:u w:val="none"/>
        </w:rPr>
      </w:pPr>
      <w:r w:rsidDel="00000000" w:rsidR="00000000" w:rsidRPr="00000000">
        <w:rPr>
          <w:rtl w:val="0"/>
        </w:rPr>
        <w:t xml:space="preserve">Gepraat met de Honours Studentcouncil over projecten op SP. Zij wilde een exclusief symposium voor Honoursstudenten, Annelene heeft het omgepraat naar een event </w:t>
      </w:r>
      <w:r w:rsidDel="00000000" w:rsidR="00000000" w:rsidRPr="00000000">
        <w:rPr>
          <w:i w:val="1"/>
          <w:rtl w:val="0"/>
        </w:rPr>
        <w:t xml:space="preserve">door</w:t>
      </w:r>
      <w:r w:rsidDel="00000000" w:rsidR="00000000" w:rsidRPr="00000000">
        <w:rPr>
          <w:rtl w:val="0"/>
        </w:rPr>
        <w:t xml:space="preserve"> Honoursstudenten om het programma te promoten</w:t>
      </w:r>
    </w:p>
    <w:p w:rsidR="00000000" w:rsidDel="00000000" w:rsidP="00000000" w:rsidRDefault="00000000" w:rsidRPr="00000000" w14:paraId="00000026">
      <w:pPr>
        <w:pageBreakBefore w:val="0"/>
        <w:numPr>
          <w:ilvl w:val="0"/>
          <w:numId w:val="3"/>
        </w:numPr>
        <w:ind w:left="720" w:hanging="360"/>
        <w:rPr>
          <w:u w:val="none"/>
        </w:rPr>
      </w:pPr>
      <w:r w:rsidDel="00000000" w:rsidR="00000000" w:rsidRPr="00000000">
        <w:rPr>
          <w:rtl w:val="0"/>
        </w:rPr>
        <w:t xml:space="preserve">Lang gepraat over mogelijkheden WSV-middelen. Hieruit kwam wellicht multidisciplinaire minoren financieren, maar we konden geen goeie voorbeelden verzinnen naast Quantum</w:t>
      </w:r>
    </w:p>
    <w:p w:rsidR="00000000" w:rsidDel="00000000" w:rsidP="00000000" w:rsidRDefault="00000000" w:rsidRPr="00000000" w14:paraId="00000027">
      <w:pPr>
        <w:pageBreakBefore w:val="0"/>
        <w:numPr>
          <w:ilvl w:val="0"/>
          <w:numId w:val="3"/>
        </w:numPr>
        <w:ind w:left="720" w:hanging="360"/>
        <w:rPr>
          <w:u w:val="none"/>
        </w:rPr>
      </w:pPr>
      <w:r w:rsidDel="00000000" w:rsidR="00000000" w:rsidRPr="00000000">
        <w:rPr>
          <w:rtl w:val="0"/>
        </w:rPr>
        <w:t xml:space="preserve">Volgende week afspraak met Selma over internationaliseringsbeleid</w:t>
      </w:r>
    </w:p>
    <w:p w:rsidR="00000000" w:rsidDel="00000000" w:rsidP="00000000" w:rsidRDefault="00000000" w:rsidRPr="00000000" w14:paraId="00000028">
      <w:pPr>
        <w:pageBreakBefore w:val="0"/>
        <w:numPr>
          <w:ilvl w:val="0"/>
          <w:numId w:val="3"/>
        </w:numPr>
        <w:ind w:left="720" w:hanging="360"/>
        <w:rPr>
          <w:u w:val="none"/>
        </w:rPr>
      </w:pPr>
      <w:r w:rsidDel="00000000" w:rsidR="00000000" w:rsidRPr="00000000">
        <w:rPr>
          <w:rtl w:val="0"/>
        </w:rPr>
        <w:t xml:space="preserve">We gaan een stuk voor BVO schrijven over engelstalig beleid studieverenigingen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Reglementen</w:t>
      </w:r>
    </w:p>
    <w:p w:rsidR="00000000" w:rsidDel="00000000" w:rsidP="00000000" w:rsidRDefault="00000000" w:rsidRPr="00000000" w14:paraId="0000002B">
      <w:pPr>
        <w:pageBreakBefore w:val="0"/>
        <w:numPr>
          <w:ilvl w:val="0"/>
          <w:numId w:val="1"/>
        </w:numPr>
        <w:ind w:left="720" w:hanging="360"/>
        <w:rPr>
          <w:u w:val="none"/>
        </w:rPr>
      </w:pPr>
      <w:r w:rsidDel="00000000" w:rsidR="00000000" w:rsidRPr="00000000">
        <w:rPr>
          <w:rtl w:val="0"/>
        </w:rPr>
        <w:t xml:space="preserve">Met Patrick en de OR besproken hoe we het beste de OER-wijzigingen aan kunnen pakken</w:t>
      </w:r>
    </w:p>
    <w:p w:rsidR="00000000" w:rsidDel="00000000" w:rsidP="00000000" w:rsidRDefault="00000000" w:rsidRPr="00000000" w14:paraId="0000002C">
      <w:pPr>
        <w:pageBreakBefore w:val="0"/>
        <w:numPr>
          <w:ilvl w:val="1"/>
          <w:numId w:val="1"/>
        </w:numPr>
        <w:ind w:left="1440" w:hanging="360"/>
        <w:rPr>
          <w:u w:val="none"/>
        </w:rPr>
      </w:pPr>
      <w:r w:rsidDel="00000000" w:rsidR="00000000" w:rsidRPr="00000000">
        <w:rPr>
          <w:rtl w:val="0"/>
        </w:rPr>
        <w:t xml:space="preserve">Dit wordt waarschijnlijk een gedeelde Drive waarin men wijzigingen van elkaar kan zien en becommentariëren</w:t>
      </w:r>
    </w:p>
    <w:p w:rsidR="00000000" w:rsidDel="00000000" w:rsidP="00000000" w:rsidRDefault="00000000" w:rsidRPr="00000000" w14:paraId="0000002D">
      <w:pPr>
        <w:pageBreakBefore w:val="0"/>
        <w:numPr>
          <w:ilvl w:val="0"/>
          <w:numId w:val="1"/>
        </w:numPr>
        <w:ind w:left="720" w:hanging="360"/>
        <w:rPr>
          <w:u w:val="none"/>
        </w:rPr>
      </w:pPr>
      <w:r w:rsidDel="00000000" w:rsidR="00000000" w:rsidRPr="00000000">
        <w:rPr>
          <w:rtl w:val="0"/>
        </w:rPr>
        <w:t xml:space="preserve">Patrick pakt al onze wijzigingsvoorstellen voor OER-A op en legt ze voor aan opleidingsdirecteuren en het DT</w:t>
      </w:r>
    </w:p>
    <w:p w:rsidR="00000000" w:rsidDel="00000000" w:rsidP="00000000" w:rsidRDefault="00000000" w:rsidRPr="00000000" w14:paraId="0000002E">
      <w:pPr>
        <w:pageBreakBefore w:val="0"/>
        <w:numPr>
          <w:ilvl w:val="0"/>
          <w:numId w:val="1"/>
        </w:numPr>
        <w:ind w:left="720" w:hanging="360"/>
        <w:rPr>
          <w:u w:val="none"/>
        </w:rPr>
      </w:pPr>
      <w:r w:rsidDel="00000000" w:rsidR="00000000" w:rsidRPr="00000000">
        <w:rPr>
          <w:rtl w:val="0"/>
        </w:rPr>
        <w:t xml:space="preserve">Een nieuw beleid wbt de publicatie van studiewijzers moet echter via het DT, dit wil Reglementen dus ook op het aankomende BO bespreken.</w:t>
      </w:r>
    </w:p>
    <w:p w:rsidR="00000000" w:rsidDel="00000000" w:rsidP="00000000" w:rsidRDefault="00000000" w:rsidRPr="00000000" w14:paraId="0000002F">
      <w:pPr>
        <w:pageBreakBefore w:val="0"/>
        <w:numPr>
          <w:ilvl w:val="1"/>
          <w:numId w:val="1"/>
        </w:numPr>
        <w:ind w:left="1440" w:hanging="360"/>
        <w:rPr>
          <w:u w:val="none"/>
        </w:rPr>
      </w:pPr>
      <w:r w:rsidDel="00000000" w:rsidR="00000000" w:rsidRPr="00000000">
        <w:rPr>
          <w:rtl w:val="0"/>
        </w:rPr>
        <w:t xml:space="preserve">De andere wijzigingen kunnen daarna besproken worden, nadat er bekend is hoeveel daarvan kritiek gekregen heeft van OD's/DT</w:t>
      </w:r>
    </w:p>
    <w:p w:rsidR="00000000" w:rsidDel="00000000" w:rsidP="00000000" w:rsidRDefault="00000000" w:rsidRPr="00000000" w14:paraId="00000030">
      <w:pPr>
        <w:pageBreakBefore w:val="0"/>
        <w:numPr>
          <w:ilvl w:val="0"/>
          <w:numId w:val="1"/>
        </w:numPr>
        <w:ind w:left="720" w:hanging="360"/>
        <w:rPr>
          <w:u w:val="none"/>
        </w:rPr>
      </w:pPr>
      <w:r w:rsidDel="00000000" w:rsidR="00000000" w:rsidRPr="00000000">
        <w:rPr>
          <w:rtl w:val="0"/>
        </w:rPr>
        <w:t xml:space="preserve">Aan de hand van onze feedback over de regels voor dispensatie van BSA (geestelijke/mentale ziekte en functiebeperking) gaat de LSVB een AMvB-voorstel doen aan het ministerie (das best wel hype)</w:t>
      </w:r>
    </w:p>
    <w:p w:rsidR="00000000" w:rsidDel="00000000" w:rsidP="00000000" w:rsidRDefault="00000000" w:rsidRPr="00000000" w14:paraId="00000031">
      <w:pPr>
        <w:pageBreakBefore w:val="0"/>
        <w:numPr>
          <w:ilvl w:val="1"/>
          <w:numId w:val="1"/>
        </w:numPr>
        <w:ind w:left="1440" w:hanging="360"/>
        <w:rPr>
          <w:u w:val="none"/>
        </w:rPr>
      </w:pPr>
      <w:r w:rsidDel="00000000" w:rsidR="00000000" w:rsidRPr="00000000">
        <w:rPr>
          <w:rtl w:val="0"/>
        </w:rPr>
        <w:t xml:space="preserve">Zeer waarschijnlijk is dit al wel toegestaan, het moet alleen geëxpliciteerd worden</w:t>
      </w:r>
    </w:p>
    <w:p w:rsidR="00000000" w:rsidDel="00000000" w:rsidP="00000000" w:rsidRDefault="00000000" w:rsidRPr="00000000" w14:paraId="00000032">
      <w:pPr>
        <w:pageBreakBefore w:val="0"/>
        <w:numPr>
          <w:ilvl w:val="0"/>
          <w:numId w:val="1"/>
        </w:numPr>
        <w:ind w:left="720" w:hanging="360"/>
        <w:rPr>
          <w:u w:val="none"/>
        </w:rPr>
      </w:pPr>
      <w:r w:rsidDel="00000000" w:rsidR="00000000" w:rsidRPr="00000000">
        <w:rPr>
          <w:rtl w:val="0"/>
        </w:rPr>
        <w:t xml:space="preserve">OERigN komt er binnenkort aan, dit zou PR kunnen gaan promo'en</w:t>
      </w:r>
    </w:p>
    <w:p w:rsidR="00000000" w:rsidDel="00000000" w:rsidP="00000000" w:rsidRDefault="00000000" w:rsidRPr="00000000" w14:paraId="00000033">
      <w:pPr>
        <w:pageBreakBefore w:val="0"/>
        <w:numPr>
          <w:ilvl w:val="0"/>
          <w:numId w:val="1"/>
        </w:numPr>
        <w:ind w:left="720" w:hanging="360"/>
        <w:rPr>
          <w:u w:val="none"/>
        </w:rPr>
      </w:pPr>
      <w:r w:rsidDel="00000000" w:rsidR="00000000" w:rsidRPr="00000000">
        <w:rPr>
          <w:rtl w:val="0"/>
        </w:rPr>
        <w:t xml:space="preserve">Decimaalafronding wachten we nog even de enquete voor af. Ook gaan we proberen te kijken of een beleidsmedewerker van de FGw aan de hand van cijfers van studenten daar (die wel allemaal op decimalen afgerond zijn) kan kijken of het negatief effect op het GPE van studenten zou hebben om die cijfers naar halve punten af te ronden</w:t>
      </w:r>
    </w:p>
    <w:p w:rsidR="00000000" w:rsidDel="00000000" w:rsidP="00000000" w:rsidRDefault="00000000" w:rsidRPr="00000000" w14:paraId="00000034">
      <w:pPr>
        <w:pageBreakBefore w:val="0"/>
        <w:numPr>
          <w:ilvl w:val="0"/>
          <w:numId w:val="1"/>
        </w:numPr>
        <w:ind w:left="720" w:hanging="360"/>
        <w:rPr>
          <w:u w:val="none"/>
        </w:rPr>
      </w:pPr>
      <w:r w:rsidDel="00000000" w:rsidR="00000000" w:rsidRPr="00000000">
        <w:rPr>
          <w:rtl w:val="0"/>
        </w:rPr>
        <w:t xml:space="preserve">Vorige week dossiehoudersoverleg over de M-OER, niet heel interessant. Notulen staan in de Drive</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t xml:space="preserve">SamFin: </w:t>
      </w:r>
    </w:p>
    <w:p w:rsidR="00000000" w:rsidDel="00000000" w:rsidP="00000000" w:rsidRDefault="00000000" w:rsidRPr="00000000" w14:paraId="00000037">
      <w:pPr>
        <w:pageBreakBefore w:val="0"/>
        <w:numPr>
          <w:ilvl w:val="0"/>
          <w:numId w:val="6"/>
        </w:numPr>
        <w:ind w:left="720" w:hanging="360"/>
        <w:rPr>
          <w:u w:val="none"/>
        </w:rPr>
      </w:pPr>
      <w:r w:rsidDel="00000000" w:rsidR="00000000" w:rsidRPr="00000000">
        <w:rPr>
          <w:rtl w:val="0"/>
        </w:rPr>
        <w:t xml:space="preserve">Ik ga naar het dossierhoudersoverleg 1 februari</w:t>
      </w:r>
    </w:p>
    <w:p w:rsidR="00000000" w:rsidDel="00000000" w:rsidP="00000000" w:rsidRDefault="00000000" w:rsidRPr="00000000" w14:paraId="00000038">
      <w:pPr>
        <w:pageBreakBefore w:val="0"/>
        <w:numPr>
          <w:ilvl w:val="0"/>
          <w:numId w:val="6"/>
        </w:numPr>
        <w:ind w:left="720" w:hanging="360"/>
        <w:rPr>
          <w:u w:val="none"/>
        </w:rPr>
      </w:pPr>
      <w:r w:rsidDel="00000000" w:rsidR="00000000" w:rsidRPr="00000000">
        <w:rPr>
          <w:rtl w:val="0"/>
        </w:rPr>
        <w:t xml:space="preserve">Veel van onze dingen uit het advies zijn al behandeld op GOV</w:t>
      </w:r>
    </w:p>
    <w:p w:rsidR="00000000" w:rsidDel="00000000" w:rsidP="00000000" w:rsidRDefault="00000000" w:rsidRPr="00000000" w14:paraId="00000039">
      <w:pPr>
        <w:pageBreakBefore w:val="0"/>
        <w:numPr>
          <w:ilvl w:val="0"/>
          <w:numId w:val="6"/>
        </w:numPr>
        <w:ind w:left="720" w:hanging="360"/>
        <w:rPr>
          <w:u w:val="none"/>
        </w:rPr>
      </w:pPr>
      <w:r w:rsidDel="00000000" w:rsidR="00000000" w:rsidRPr="00000000">
        <w:rPr>
          <w:rtl w:val="0"/>
        </w:rPr>
        <w:t xml:space="preserve">We moeten nog even bekijken welke dossiers we precies gaan oppakken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akXtO_57-7aSmkmRI5f61j1syhiU0Seyv0TH1T60Y7E/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